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1335F2">
      <w:pPr>
        <w:jc w:val="center"/>
        <w:rPr>
          <w:rFonts w:hint="eastAsia" w:ascii="黑体" w:hAnsi="黑体" w:eastAsia="黑体" w:cs="黑体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44"/>
          <w:vertAlign w:val="baseline"/>
          <w:lang w:val="en-US" w:eastAsia="zh-CN"/>
        </w:rPr>
        <w:t>辽宁师范大学本科生档案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44"/>
          <w:vertAlign w:val="baseline"/>
          <w:lang w:val="en-US" w:eastAsia="zh-CN"/>
        </w:rPr>
        <w:t>材料目录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25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8522" w:type="dxa"/>
          </w:tcPr>
          <w:p w14:paraId="556A1303">
            <w:pP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招生类别：</w:t>
            </w:r>
          </w:p>
          <w:p w14:paraId="75660691">
            <w:pP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统招本科          </w:t>
            </w: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专升本          </w:t>
            </w:r>
            <w:r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第二学士学位</w:t>
            </w:r>
          </w:p>
        </w:tc>
      </w:tr>
      <w:tr w14:paraId="798FB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093D18C"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学生姓名：                  学号：202521</w:t>
            </w:r>
          </w:p>
        </w:tc>
      </w:tr>
      <w:tr w14:paraId="2D92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00ED803">
            <w:pPr>
              <w:rPr>
                <w:rFonts w:hint="default" w:eastAsiaTheme="minor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所属学院：                  专业：</w:t>
            </w:r>
          </w:p>
        </w:tc>
      </w:tr>
      <w:tr w14:paraId="5D16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22" w:type="dxa"/>
          </w:tcPr>
          <w:p w14:paraId="5AFFEDD0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高中阶段材料：</w:t>
            </w:r>
          </w:p>
          <w:p w14:paraId="08CC0754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高中学籍表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高中毕业生登记表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高中综合素质发展报告  </w:t>
            </w:r>
          </w:p>
        </w:tc>
      </w:tr>
      <w:tr w14:paraId="1A827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8522" w:type="dxa"/>
          </w:tcPr>
          <w:p w14:paraId="3BD00614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高考报考（录取）材料：</w:t>
            </w:r>
          </w:p>
          <w:p w14:paraId="4F2EDEB5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高考报名登记表 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高校招生（录取）电子档案 </w:t>
            </w:r>
          </w:p>
        </w:tc>
      </w:tr>
      <w:tr w14:paraId="6F687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A637165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本科入学材料：</w:t>
            </w:r>
          </w:p>
          <w:p w14:paraId="5DDED12A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学生登记表  </w:t>
            </w:r>
          </w:p>
        </w:tc>
      </w:tr>
      <w:tr w14:paraId="37CE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D60E152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组织关系材料：</w:t>
            </w:r>
          </w:p>
          <w:p w14:paraId="5986F04A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入团志愿书            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入党积极分子考察表   </w:t>
            </w:r>
          </w:p>
          <w:p w14:paraId="2C3E4738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预备党员考察表        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入党志愿书</w:t>
            </w:r>
          </w:p>
        </w:tc>
      </w:tr>
      <w:tr w14:paraId="37DC9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B6456F6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其他材料：</w:t>
            </w:r>
          </w:p>
          <w:p w14:paraId="7681A45B">
            <w:pPr>
              <w:jc w:val="left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奖励材料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学籍异动材料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士兵档案                 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体检材料     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教师资格认定申请表       </w:t>
            </w:r>
            <w: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诚信档案</w:t>
            </w:r>
          </w:p>
        </w:tc>
      </w:tr>
      <w:tr w14:paraId="23D8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592C18C">
            <w:p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备注：</w:t>
            </w:r>
          </w:p>
          <w:p w14:paraId="075D7622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2D1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4A1F429"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统计时间：2025年  月  日</w:t>
            </w:r>
          </w:p>
          <w:p w14:paraId="77E5838D">
            <w:pPr>
              <w:ind w:firstLine="6160" w:firstLineChars="2200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（盖印章处）</w:t>
            </w:r>
          </w:p>
        </w:tc>
      </w:tr>
    </w:tbl>
    <w:p w14:paraId="230A21F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填表说明：请依据学生档案情况如实填写、勾选，加盖学院行政公章后装入对应学生档案中。学生政治面貌为群众故无组织关系材料、某地区无高中纸质档案等情况须在备注中填写。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62F3E"/>
    <w:rsid w:val="096243F3"/>
    <w:rsid w:val="09A11A04"/>
    <w:rsid w:val="0BC06E26"/>
    <w:rsid w:val="0F0C791F"/>
    <w:rsid w:val="0FF2009E"/>
    <w:rsid w:val="10557295"/>
    <w:rsid w:val="13510305"/>
    <w:rsid w:val="185E33F7"/>
    <w:rsid w:val="18DE232D"/>
    <w:rsid w:val="1D65301C"/>
    <w:rsid w:val="29A17677"/>
    <w:rsid w:val="2CD222D5"/>
    <w:rsid w:val="2D7E5A35"/>
    <w:rsid w:val="3C591B47"/>
    <w:rsid w:val="3EBC2B17"/>
    <w:rsid w:val="3EC233D2"/>
    <w:rsid w:val="42307025"/>
    <w:rsid w:val="4472494D"/>
    <w:rsid w:val="49C672CE"/>
    <w:rsid w:val="4D3730A9"/>
    <w:rsid w:val="4EC33A82"/>
    <w:rsid w:val="521810C4"/>
    <w:rsid w:val="584B7CCA"/>
    <w:rsid w:val="5CB127DD"/>
    <w:rsid w:val="641F4B74"/>
    <w:rsid w:val="6AF40B09"/>
    <w:rsid w:val="6EF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316</Characters>
  <Lines>0</Lines>
  <Paragraphs>0</Paragraphs>
  <TotalTime>5</TotalTime>
  <ScaleCrop>false</ScaleCrop>
  <LinksUpToDate>false</LinksUpToDate>
  <CharactersWithSpaces>530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2025-07-03T00:36:00Z</dcterms:created>
  <dc:creator>Lenovo</dc:creator>
  <cp:lastModifiedBy>Lenovo</cp:lastModifiedBy>
  <cp:lastPrinted>2025-07-15T02:20:00Z</cp:lastPrinted>
  <dcterms:modified xsi:type="dcterms:W3CDTF">2025-09-23T07:51:21Z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eyJoZGlkIjoiMGM3MzkyODU1YzZmYmU1NGIzNzY0MWVlNzcwYjQ1NWIifQ==</vt:lpwstr>
  </property>
  <property fmtid="{D5CDD505-2E9C-101B-9397-08002B2CF9AE}" pid="4" name="ICV">
    <vt:lpwstr>D94611A1267043868CF6A74544934C4B_12</vt:lpwstr>
  </property>
</Properties>
</file>